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7D44" w:rsidRDefault="008E7D44">
      <w:pPr>
        <w:widowControl/>
        <w:rPr>
          <w:rFonts w:ascii="新細明體" w:hAnsi="新細明體" w:cs="新細明體"/>
          <w:kern w:val="0"/>
        </w:rPr>
      </w:pPr>
      <w:r>
        <w:rPr>
          <w:rFonts w:ascii="新細明體" w:hAnsi="新細明體" w:cs="新細明體"/>
          <w:kern w:val="0"/>
          <w:u w:val="single"/>
        </w:rPr>
        <w:t>中華民國</w:t>
      </w:r>
      <w:r w:rsidR="00346C79">
        <w:rPr>
          <w:rFonts w:ascii="新細明體" w:hAnsi="新細明體" w:cs="新細明體" w:hint="eastAsia"/>
          <w:kern w:val="0"/>
          <w:u w:val="single"/>
        </w:rPr>
        <w:t>11</w:t>
      </w:r>
      <w:r w:rsidR="00677AC8">
        <w:rPr>
          <w:rFonts w:ascii="新細明體" w:hAnsi="新細明體" w:cs="新細明體" w:hint="eastAsia"/>
          <w:kern w:val="0"/>
          <w:u w:val="single"/>
        </w:rPr>
        <w:t>1</w:t>
      </w:r>
      <w:r>
        <w:rPr>
          <w:rFonts w:ascii="新細明體" w:hAnsi="新細明體" w:cs="新細明體"/>
          <w:kern w:val="0"/>
          <w:u w:val="single"/>
        </w:rPr>
        <w:t>年</w:t>
      </w:r>
      <w:r w:rsidR="00DE27B5">
        <w:rPr>
          <w:rFonts w:ascii="新細明體" w:hAnsi="新細明體" w:cs="新細明體" w:hint="eastAsia"/>
          <w:kern w:val="0"/>
          <w:u w:val="single"/>
        </w:rPr>
        <w:t>6</w:t>
      </w:r>
      <w:r>
        <w:rPr>
          <w:rFonts w:ascii="新細明體" w:hAnsi="新細明體" w:cs="新細明體"/>
          <w:kern w:val="0"/>
          <w:u w:val="single"/>
        </w:rPr>
        <w:t>月</w:t>
      </w:r>
      <w:r w:rsidR="00B82285">
        <w:rPr>
          <w:rFonts w:ascii="新細明體" w:hAnsi="新細明體" w:cs="新細明體" w:hint="eastAsia"/>
          <w:kern w:val="0"/>
          <w:u w:val="single"/>
        </w:rPr>
        <w:t>19</w:t>
      </w:r>
      <w:r>
        <w:rPr>
          <w:rFonts w:ascii="新細明體" w:hAnsi="新細明體" w:cs="新細明體"/>
          <w:kern w:val="0"/>
          <w:u w:val="single"/>
        </w:rPr>
        <w:t>日</w:t>
      </w:r>
    </w:p>
    <w:p w:rsidR="008E7D44" w:rsidRDefault="00EC2C09">
      <w:pPr>
        <w:widowControl/>
        <w:jc w:val="center"/>
        <w:rPr>
          <w:rFonts w:ascii="新細明體" w:hAnsi="新細明體" w:cs="新細明體"/>
          <w:kern w:val="0"/>
        </w:rPr>
      </w:pPr>
      <w:r>
        <w:rPr>
          <w:rFonts w:ascii="新細明體" w:hAnsi="新細明體" w:cs="新細明體" w:hint="eastAsia"/>
          <w:color w:val="FF0000"/>
          <w:kern w:val="0"/>
          <w:sz w:val="36"/>
          <w:szCs w:val="36"/>
        </w:rPr>
        <w:t>總務處</w:t>
      </w:r>
      <w:r w:rsidR="003F4DA7">
        <w:rPr>
          <w:rFonts w:ascii="新細明體" w:hAnsi="新細明體" w:cs="新細明體" w:hint="eastAsia"/>
          <w:color w:val="FF0000"/>
          <w:kern w:val="0"/>
          <w:sz w:val="36"/>
          <w:szCs w:val="36"/>
        </w:rPr>
        <w:t>採購</w:t>
      </w:r>
      <w:r w:rsidR="008E7D44">
        <w:rPr>
          <w:rFonts w:ascii="新細明體" w:hAnsi="新細明體" w:cs="新細明體"/>
          <w:color w:val="FF0000"/>
          <w:kern w:val="0"/>
          <w:sz w:val="36"/>
          <w:szCs w:val="36"/>
        </w:rPr>
        <w:t>招標公告資料</w:t>
      </w:r>
    </w:p>
    <w:p w:rsidR="008E7D44" w:rsidRDefault="00BD48A6">
      <w:pPr>
        <w:widowControl/>
        <w:rPr>
          <w:rFonts w:ascii="新細明體" w:hAnsi="新細明體" w:cs="新細明體"/>
          <w:kern w:val="0"/>
        </w:rPr>
      </w:pPr>
      <w:r>
        <w:rPr>
          <w:rFonts w:ascii="新細明體" w:hAnsi="新細明體" w:cs="新細明體"/>
          <w:kern w:val="0"/>
        </w:rPr>
        <w:pict>
          <v:rect id="_x0000_i1025" style="width:0;height:2.25pt" o:hralign="center" o:hrstd="t" o:hr="t" fillcolor="gray" stroked="f"/>
        </w:pict>
      </w:r>
    </w:p>
    <w:p w:rsidR="0075688A" w:rsidRDefault="008E7D44">
      <w:pPr>
        <w:spacing w:line="0" w:lineRule="atLeast"/>
        <w:rPr>
          <w:rFonts w:ascii="新細明體" w:hAnsi="新細明體" w:cs="新細明體"/>
          <w:color w:val="0000FF"/>
          <w:kern w:val="0"/>
        </w:rPr>
      </w:pPr>
      <w:r>
        <w:rPr>
          <w:rFonts w:ascii="新細明體" w:hAnsi="新細明體" w:cs="新細明體"/>
          <w:color w:val="0000FF"/>
          <w:kern w:val="0"/>
        </w:rPr>
        <w:t>[案號]</w:t>
      </w:r>
      <w:r>
        <w:rPr>
          <w:rFonts w:ascii="新細明體" w:hAnsi="新細明體" w:cs="新細明體" w:hint="eastAsia"/>
          <w:color w:val="0000FF"/>
          <w:kern w:val="0"/>
        </w:rPr>
        <w:t xml:space="preserve"> </w:t>
      </w:r>
      <w:r w:rsidR="00346C79" w:rsidRPr="00346C79">
        <w:rPr>
          <w:rFonts w:ascii="新細明體" w:hAnsi="新細明體" w:cs="新細明體" w:hint="eastAsia"/>
          <w:kern w:val="0"/>
        </w:rPr>
        <w:t>第</w:t>
      </w:r>
      <w:r w:rsidR="00366400" w:rsidRPr="00366400">
        <w:rPr>
          <w:rFonts w:ascii="新細明體" w:hAnsi="新細明體" w:cs="新細明體"/>
          <w:kern w:val="0"/>
        </w:rPr>
        <w:t>1120002205</w:t>
      </w:r>
      <w:r w:rsidR="00346C79" w:rsidRPr="00346C79">
        <w:rPr>
          <w:rFonts w:ascii="新細明體" w:hAnsi="新細明體" w:cs="新細明體" w:hint="eastAsia"/>
          <w:kern w:val="0"/>
        </w:rPr>
        <w:t>號</w:t>
      </w:r>
      <w:r w:rsidR="00EC2C09" w:rsidRPr="00EC2C09">
        <w:rPr>
          <w:rFonts w:ascii="新細明體" w:hAnsi="新細明體" w:cs="新細明體" w:hint="eastAsia"/>
          <w:b/>
          <w:kern w:val="0"/>
        </w:rPr>
        <w:t xml:space="preserve"> </w:t>
      </w:r>
      <w:r w:rsidR="00EC2C09">
        <w:rPr>
          <w:rFonts w:ascii="新細明體" w:hAnsi="新細明體" w:cs="新細明體" w:hint="eastAsia"/>
          <w:b/>
          <w:kern w:val="0"/>
        </w:rPr>
        <w:t xml:space="preserve">               </w:t>
      </w:r>
      <w:r>
        <w:rPr>
          <w:rFonts w:ascii="新細明體" w:hAnsi="新細明體" w:cs="新細明體"/>
          <w:kern w:val="0"/>
        </w:rPr>
        <w:t xml:space="preserve">[機關代碼] </w:t>
      </w:r>
      <w:r>
        <w:rPr>
          <w:rFonts w:ascii="新細明體" w:hAnsi="新細明體" w:cs="新細明體" w:hint="eastAsia"/>
          <w:kern w:val="0"/>
        </w:rPr>
        <w:t xml:space="preserve">       </w:t>
      </w:r>
      <w:r>
        <w:rPr>
          <w:rFonts w:ascii="新細明體" w:hAnsi="新細明體" w:cs="新細明體"/>
          <w:kern w:val="0"/>
        </w:rPr>
        <w:t>第</w:t>
      </w:r>
      <w:r w:rsidR="00B1761F">
        <w:rPr>
          <w:rFonts w:ascii="新細明體" w:hAnsi="新細明體" w:cs="新細明體" w:hint="eastAsia"/>
          <w:kern w:val="0"/>
        </w:rPr>
        <w:t xml:space="preserve"> </w:t>
      </w:r>
      <w:r w:rsidR="000303D6">
        <w:rPr>
          <w:rFonts w:ascii="新細明體" w:hAnsi="新細明體" w:cs="新細明體" w:hint="eastAsia"/>
          <w:kern w:val="0"/>
        </w:rPr>
        <w:t>1</w:t>
      </w:r>
      <w:r>
        <w:rPr>
          <w:rFonts w:ascii="新細明體" w:hAnsi="新細明體" w:cs="新細明體"/>
          <w:kern w:val="0"/>
        </w:rPr>
        <w:t>次公告</w:t>
      </w:r>
      <w:r>
        <w:rPr>
          <w:rFonts w:ascii="新細明體" w:hAnsi="新細明體" w:cs="新細明體"/>
          <w:kern w:val="0"/>
        </w:rPr>
        <w:br/>
      </w:r>
      <w:r>
        <w:rPr>
          <w:rFonts w:ascii="新細明體" w:hAnsi="新細明體" w:cs="新細明體"/>
          <w:color w:val="0000FF"/>
          <w:kern w:val="0"/>
        </w:rPr>
        <w:t>[招標機關]</w:t>
      </w:r>
      <w:r>
        <w:rPr>
          <w:rFonts w:ascii="新細明體" w:hAnsi="新細明體" w:cs="新細明體"/>
          <w:kern w:val="0"/>
        </w:rPr>
        <w:t xml:space="preserve"> </w:t>
      </w:r>
      <w:r w:rsidR="00B1761F">
        <w:rPr>
          <w:rFonts w:ascii="新細明體" w:hAnsi="新細明體" w:cs="新細明體" w:hint="eastAsia"/>
          <w:kern w:val="0"/>
        </w:rPr>
        <w:t>法鼓學校財團法人</w:t>
      </w:r>
      <w:r w:rsidR="0091297E">
        <w:rPr>
          <w:rFonts w:ascii="新細明體" w:hAnsi="新細明體" w:cs="新細明體" w:hint="eastAsia"/>
          <w:kern w:val="0"/>
        </w:rPr>
        <w:t>法鼓</w:t>
      </w:r>
      <w:r w:rsidR="00DA59C8">
        <w:rPr>
          <w:rFonts w:ascii="新細明體" w:hAnsi="新細明體" w:cs="新細明體" w:hint="eastAsia"/>
          <w:kern w:val="0"/>
        </w:rPr>
        <w:t>文理</w:t>
      </w:r>
      <w:r>
        <w:rPr>
          <w:rFonts w:ascii="新細明體" w:hAnsi="新細明體" w:cs="新細明體" w:hint="eastAsia"/>
          <w:kern w:val="0"/>
        </w:rPr>
        <w:t>學院</w:t>
      </w:r>
      <w:r>
        <w:rPr>
          <w:rFonts w:ascii="新細明體" w:hAnsi="新細明體" w:cs="新細明體"/>
          <w:kern w:val="0"/>
        </w:rPr>
        <w:t xml:space="preserve"> </w:t>
      </w:r>
      <w:r>
        <w:rPr>
          <w:rFonts w:ascii="新細明體" w:hAnsi="新細明體" w:cs="新細明體"/>
          <w:kern w:val="0"/>
        </w:rPr>
        <w:br/>
      </w:r>
      <w:r>
        <w:rPr>
          <w:rFonts w:ascii="新細明體" w:hAnsi="新細明體" w:cs="新細明體"/>
          <w:color w:val="0000FF"/>
          <w:kern w:val="0"/>
        </w:rPr>
        <w:t>[招標機關地址]</w:t>
      </w:r>
      <w:r>
        <w:rPr>
          <w:rFonts w:ascii="新細明體" w:hAnsi="新細明體" w:cs="新細明體"/>
          <w:kern w:val="0"/>
        </w:rPr>
        <w:t xml:space="preserve"> </w:t>
      </w:r>
      <w:r w:rsidR="00AB356B">
        <w:rPr>
          <w:rFonts w:ascii="新細明體" w:hAnsi="新細明體" w:cs="新細明體" w:hint="eastAsia"/>
          <w:kern w:val="0"/>
        </w:rPr>
        <w:t>新北市金山區法鼓路</w:t>
      </w:r>
      <w:r w:rsidR="00EC2C09">
        <w:rPr>
          <w:rFonts w:ascii="新細明體" w:hAnsi="新細明體" w:cs="新細明體" w:hint="eastAsia"/>
          <w:kern w:val="0"/>
        </w:rPr>
        <w:t>70</w:t>
      </w:r>
      <w:r w:rsidR="00AB356B">
        <w:rPr>
          <w:rFonts w:ascii="新細明體" w:hAnsi="新細明體" w:cs="新細明體" w:hint="eastAsia"/>
          <w:kern w:val="0"/>
        </w:rPr>
        <w:t>0</w:t>
      </w:r>
      <w:r>
        <w:rPr>
          <w:rFonts w:ascii="新細明體" w:hAnsi="新細明體" w:cs="新細明體"/>
          <w:kern w:val="0"/>
        </w:rPr>
        <w:t>號</w:t>
      </w:r>
      <w:r>
        <w:rPr>
          <w:rFonts w:ascii="新細明體" w:hAnsi="新細明體" w:cs="新細明體"/>
          <w:kern w:val="0"/>
        </w:rPr>
        <w:br/>
      </w:r>
      <w:r>
        <w:rPr>
          <w:rFonts w:ascii="新細明體" w:hAnsi="新細明體" w:cs="新細明體"/>
          <w:color w:val="0000FF"/>
          <w:kern w:val="0"/>
        </w:rPr>
        <w:t>[中文標的名稱及數量摘要]</w:t>
      </w:r>
    </w:p>
    <w:p w:rsidR="008F1E2F" w:rsidRDefault="008F1E2F">
      <w:pPr>
        <w:spacing w:line="0" w:lineRule="atLeast"/>
        <w:rPr>
          <w:rFonts w:ascii="新細明體" w:hAnsi="新細明體" w:cs="新細明體"/>
          <w:kern w:val="0"/>
        </w:rPr>
      </w:pPr>
      <w:r>
        <w:rPr>
          <w:rFonts w:ascii="新細明體" w:hAnsi="新細明體" w:cs="新細明體"/>
          <w:kern w:val="0"/>
        </w:rPr>
        <w:t>「</w:t>
      </w:r>
      <w:r w:rsidR="00366400" w:rsidRPr="00366400">
        <w:rPr>
          <w:rFonts w:ascii="新細明體" w:hAnsi="新細明體" w:cs="新細明體" w:hint="eastAsia"/>
          <w:kern w:val="0"/>
        </w:rPr>
        <w:t>禪悅書苑防墜設備工程</w:t>
      </w:r>
      <w:r w:rsidR="00677AC8" w:rsidRPr="00677AC8">
        <w:rPr>
          <w:rFonts w:ascii="新細明體" w:hAnsi="新細明體" w:cs="新細明體"/>
          <w:kern w:val="0"/>
        </w:rPr>
        <w:t>」</w:t>
      </w:r>
      <w:r w:rsidR="00677AC8" w:rsidRPr="00677AC8">
        <w:rPr>
          <w:rFonts w:ascii="新細明體" w:hAnsi="新細明體" w:cs="新細明體" w:hint="eastAsia"/>
          <w:kern w:val="0"/>
        </w:rPr>
        <w:t>採購案</w:t>
      </w:r>
      <w:r>
        <w:rPr>
          <w:rFonts w:ascii="新細明體" w:hAnsi="新細明體" w:cs="新細明體" w:hint="eastAsia"/>
          <w:kern w:val="0"/>
        </w:rPr>
        <w:t>。</w:t>
      </w:r>
      <w:bookmarkStart w:id="0" w:name="_GoBack"/>
      <w:bookmarkEnd w:id="0"/>
    </w:p>
    <w:p w:rsidR="00B94072" w:rsidRPr="0053232E" w:rsidRDefault="008368CA">
      <w:pPr>
        <w:spacing w:line="0" w:lineRule="atLeast"/>
        <w:rPr>
          <w:rFonts w:ascii="新細明體" w:hAnsi="新細明體" w:cs="Helvetica"/>
          <w:b/>
          <w:color w:val="000000"/>
          <w:kern w:val="0"/>
        </w:rPr>
      </w:pPr>
      <w:r>
        <w:rPr>
          <w:rFonts w:ascii="新細明體" w:hAnsi="新細明體" w:cs="Helvetica" w:hint="eastAsia"/>
          <w:b/>
          <w:color w:val="000000"/>
          <w:kern w:val="0"/>
        </w:rPr>
        <w:t>規格</w:t>
      </w:r>
      <w:r w:rsidR="00B94072">
        <w:rPr>
          <w:rFonts w:ascii="新細明體" w:hAnsi="新細明體" w:cs="Helvetica" w:hint="eastAsia"/>
          <w:b/>
          <w:color w:val="000000"/>
          <w:kern w:val="0"/>
        </w:rPr>
        <w:t>請參</w:t>
      </w:r>
      <w:r w:rsidR="008F1E2F">
        <w:rPr>
          <w:rFonts w:ascii="新細明體" w:hAnsi="新細明體" w:cs="Helvetica" w:hint="eastAsia"/>
          <w:b/>
          <w:color w:val="000000"/>
          <w:kern w:val="0"/>
        </w:rPr>
        <w:t>考合約書及單價分析表</w:t>
      </w:r>
    </w:p>
    <w:tbl>
      <w:tblPr>
        <w:tblW w:w="8814" w:type="dxa"/>
        <w:tblBorders>
          <w:top w:val="nil"/>
          <w:left w:val="nil"/>
          <w:bottom w:val="nil"/>
          <w:right w:val="nil"/>
        </w:tblBorders>
        <w:tblLayout w:type="fixed"/>
        <w:tblLook w:val="0000" w:firstRow="0" w:lastRow="0" w:firstColumn="0" w:lastColumn="0" w:noHBand="0" w:noVBand="0"/>
      </w:tblPr>
      <w:tblGrid>
        <w:gridCol w:w="8814"/>
      </w:tblGrid>
      <w:tr w:rsidR="009077DC" w:rsidRPr="009077DC" w:rsidTr="007259F4">
        <w:trPr>
          <w:trHeight w:val="125"/>
        </w:trPr>
        <w:tc>
          <w:tcPr>
            <w:tcW w:w="8814" w:type="dxa"/>
          </w:tcPr>
          <w:p w:rsidR="009077DC" w:rsidRPr="009077DC" w:rsidRDefault="008E7D44" w:rsidP="004F1535">
            <w:pPr>
              <w:pStyle w:val="Default"/>
              <w:rPr>
                <w:rFonts w:ascii="細明體" w:eastAsia="細明體" w:hAnsi="細明體"/>
                <w:b/>
              </w:rPr>
            </w:pPr>
            <w:r w:rsidRPr="009077DC">
              <w:rPr>
                <w:rFonts w:ascii="細明體" w:eastAsia="細明體" w:hAnsi="細明體" w:cs="新細明體"/>
                <w:color w:val="0000FF"/>
              </w:rPr>
              <w:t>[補充說明]</w:t>
            </w:r>
            <w:r w:rsidR="004F1535" w:rsidRPr="004F1535">
              <w:rPr>
                <w:rFonts w:ascii="新細明體" w:eastAsia="新細明體" w:hAnsi="新細明體" w:cs="新細明體" w:hint="eastAsia"/>
                <w:color w:val="auto"/>
              </w:rPr>
              <w:t>無</w:t>
            </w:r>
          </w:p>
        </w:tc>
      </w:tr>
    </w:tbl>
    <w:p w:rsidR="008368CA" w:rsidRDefault="009077DC" w:rsidP="008368CA">
      <w:pPr>
        <w:spacing w:line="0" w:lineRule="atLeast"/>
        <w:rPr>
          <w:rFonts w:ascii="新細明體" w:hAnsi="新細明體" w:cs="新細明體"/>
          <w:b/>
          <w:kern w:val="0"/>
        </w:rPr>
      </w:pPr>
      <w:r>
        <w:rPr>
          <w:rFonts w:ascii="新細明體" w:hAnsi="新細明體" w:cs="新細明體" w:hint="eastAsia"/>
          <w:color w:val="0000FF"/>
          <w:kern w:val="0"/>
        </w:rPr>
        <w:t>[</w:t>
      </w:r>
      <w:r w:rsidR="008E7D44">
        <w:rPr>
          <w:rFonts w:ascii="新細明體" w:hAnsi="新細明體" w:cs="新細明體"/>
          <w:color w:val="0000FF"/>
          <w:kern w:val="0"/>
        </w:rPr>
        <w:t>採購金額級距]</w:t>
      </w:r>
      <w:r w:rsidR="00F9026A" w:rsidRPr="008368CA">
        <w:rPr>
          <w:rFonts w:ascii="新細明體" w:hAnsi="新細明體" w:cs="新細明體" w:hint="eastAsia"/>
          <w:color w:val="0000FF"/>
          <w:kern w:val="0"/>
        </w:rPr>
        <w:t>公告金額</w:t>
      </w:r>
      <w:r w:rsidR="00DE27B5">
        <w:rPr>
          <w:rFonts w:ascii="新細明體" w:hAnsi="新細明體" w:cs="新細明體" w:hint="eastAsia"/>
          <w:color w:val="0000FF"/>
          <w:kern w:val="0"/>
        </w:rPr>
        <w:t>以上</w:t>
      </w:r>
      <w:r w:rsidR="00F9026A" w:rsidRPr="008368CA">
        <w:rPr>
          <w:rFonts w:ascii="新細明體" w:hAnsi="新細明體" w:cs="新細明體" w:hint="eastAsia"/>
          <w:color w:val="0000FF"/>
          <w:kern w:val="0"/>
        </w:rPr>
        <w:t>採購</w:t>
      </w:r>
      <w:r w:rsidR="008368CA">
        <w:rPr>
          <w:rFonts w:ascii="新細明體" w:hAnsi="新細明體" w:cs="新細明體" w:hint="eastAsia"/>
          <w:b/>
          <w:kern w:val="0"/>
        </w:rPr>
        <w:t>。</w:t>
      </w:r>
    </w:p>
    <w:p w:rsidR="00B1761F" w:rsidRPr="008368CA" w:rsidRDefault="008368CA" w:rsidP="008368CA">
      <w:pPr>
        <w:spacing w:line="0" w:lineRule="atLeast"/>
        <w:rPr>
          <w:rFonts w:ascii="新細明體" w:hAnsi="新細明體" w:cs="新細明體"/>
          <w:b/>
          <w:kern w:val="0"/>
        </w:rPr>
      </w:pPr>
      <w:r w:rsidRPr="008368CA">
        <w:rPr>
          <w:rFonts w:ascii="新細明體" w:hAnsi="新細明體" w:cs="新細明體" w:hint="eastAsia"/>
          <w:color w:val="0000FF"/>
          <w:kern w:val="0"/>
        </w:rPr>
        <w:t>[預算金額]</w:t>
      </w:r>
      <w:r>
        <w:rPr>
          <w:rFonts w:ascii="新細明體" w:hAnsi="新細明體" w:cs="新細明體" w:hint="eastAsia"/>
          <w:color w:val="0000FF"/>
          <w:kern w:val="0"/>
        </w:rPr>
        <w:t xml:space="preserve"> </w:t>
      </w:r>
      <w:r w:rsidR="00366400">
        <w:rPr>
          <w:rFonts w:ascii="新細明體" w:hAnsi="新細明體" w:cs="新細明體" w:hint="eastAsia"/>
          <w:b/>
          <w:kern w:val="0"/>
        </w:rPr>
        <w:t>450</w:t>
      </w:r>
      <w:r w:rsidR="003532B3" w:rsidRPr="008368CA">
        <w:rPr>
          <w:rFonts w:ascii="新細明體" w:hAnsi="新細明體" w:cs="新細明體" w:hint="eastAsia"/>
          <w:b/>
          <w:kern w:val="0"/>
        </w:rPr>
        <w:t>,</w:t>
      </w:r>
      <w:r w:rsidR="00366400">
        <w:rPr>
          <w:rFonts w:ascii="新細明體" w:hAnsi="新細明體" w:cs="新細明體" w:hint="eastAsia"/>
          <w:b/>
          <w:kern w:val="0"/>
        </w:rPr>
        <w:t>00</w:t>
      </w:r>
      <w:r w:rsidR="003532B3" w:rsidRPr="008368CA">
        <w:rPr>
          <w:rFonts w:ascii="新細明體" w:hAnsi="新細明體" w:cs="新細明體" w:hint="eastAsia"/>
          <w:b/>
          <w:kern w:val="0"/>
        </w:rPr>
        <w:t>0</w:t>
      </w:r>
      <w:r w:rsidR="004F0E43" w:rsidRPr="004F0E43">
        <w:rPr>
          <w:rFonts w:ascii="新細明體" w:hAnsi="新細明體" w:cs="新細明體" w:hint="eastAsia"/>
          <w:b/>
          <w:kern w:val="0"/>
        </w:rPr>
        <w:t>元</w:t>
      </w:r>
      <w:r w:rsidR="008E7D44">
        <w:rPr>
          <w:rFonts w:ascii="新細明體" w:hAnsi="新細明體" w:cs="新細明體"/>
          <w:kern w:val="0"/>
        </w:rPr>
        <w:br/>
      </w:r>
      <w:r w:rsidR="008E7D44">
        <w:rPr>
          <w:rFonts w:ascii="新細明體" w:hAnsi="新細明體" w:cs="新細明體"/>
          <w:color w:val="0000FF"/>
          <w:kern w:val="0"/>
        </w:rPr>
        <w:t>[依據法條]</w:t>
      </w:r>
      <w:r w:rsidR="00B1761F">
        <w:rPr>
          <w:rFonts w:ascii="新細明體" w:hAnsi="新細明體" w:cs="新細明體"/>
          <w:kern w:val="0"/>
        </w:rPr>
        <w:t xml:space="preserve"> </w:t>
      </w:r>
      <w:r w:rsidR="00B1761F" w:rsidRPr="00B1761F">
        <w:rPr>
          <w:rFonts w:ascii="新細明體" w:hAnsi="新細明體" w:cs="新細明體" w:hint="eastAsia"/>
          <w:kern w:val="0"/>
        </w:rPr>
        <w:t>本校採購作業管理辦法第</w:t>
      </w:r>
      <w:r w:rsidR="00346C79">
        <w:rPr>
          <w:rFonts w:ascii="新細明體" w:hAnsi="新細明體" w:cs="新細明體" w:hint="eastAsia"/>
          <w:kern w:val="0"/>
        </w:rPr>
        <w:t>八</w:t>
      </w:r>
      <w:r w:rsidR="00B1761F" w:rsidRPr="00B1761F">
        <w:rPr>
          <w:rFonts w:ascii="新細明體" w:hAnsi="新細明體" w:cs="新細明體" w:hint="eastAsia"/>
          <w:kern w:val="0"/>
        </w:rPr>
        <w:t>條</w:t>
      </w:r>
      <w:r w:rsidR="00346C79">
        <w:rPr>
          <w:rFonts w:ascii="新細明體" w:hAnsi="新細明體" w:cs="新細明體" w:hint="eastAsia"/>
          <w:kern w:val="0"/>
        </w:rPr>
        <w:t>第一項公開招標方式</w:t>
      </w:r>
      <w:r w:rsidR="008E7D44">
        <w:rPr>
          <w:rFonts w:ascii="新細明體" w:hAnsi="新細明體" w:cs="新細明體"/>
          <w:kern w:val="0"/>
        </w:rPr>
        <w:br/>
      </w:r>
      <w:r w:rsidR="008E7D44">
        <w:rPr>
          <w:rFonts w:ascii="新細明體" w:hAnsi="新細明體" w:cs="新細明體"/>
          <w:color w:val="0000FF"/>
          <w:kern w:val="0"/>
        </w:rPr>
        <w:t>[是否屬特殊採購]</w:t>
      </w:r>
      <w:r w:rsidR="008E7D44">
        <w:rPr>
          <w:rFonts w:ascii="新細明體" w:hAnsi="新細明體" w:cs="新細明體"/>
          <w:kern w:val="0"/>
        </w:rPr>
        <w:t>否</w:t>
      </w:r>
      <w:r w:rsidR="008E7D44">
        <w:rPr>
          <w:rFonts w:ascii="新細明體" w:hAnsi="新細明體" w:cs="新細明體"/>
          <w:kern w:val="0"/>
        </w:rPr>
        <w:br/>
      </w:r>
      <w:r w:rsidR="008E7D44">
        <w:rPr>
          <w:rFonts w:ascii="新細明體" w:hAnsi="新細明體" w:cs="新細明體"/>
          <w:color w:val="0000FF"/>
          <w:kern w:val="0"/>
        </w:rPr>
        <w:t>[聯絡人(或單位)]</w:t>
      </w:r>
      <w:r w:rsidR="008E7D44">
        <w:rPr>
          <w:rFonts w:ascii="新細明體" w:hAnsi="新細明體" w:cs="新細明體"/>
          <w:kern w:val="0"/>
        </w:rPr>
        <w:t xml:space="preserve"> </w:t>
      </w:r>
      <w:r w:rsidR="003532B3">
        <w:rPr>
          <w:rFonts w:ascii="新細明體" w:hAnsi="新細明體" w:cs="新細明體" w:hint="eastAsia"/>
          <w:kern w:val="0"/>
        </w:rPr>
        <w:t>總務處庶務</w:t>
      </w:r>
      <w:r w:rsidR="00EC2C09">
        <w:rPr>
          <w:rFonts w:ascii="新細明體" w:hAnsi="新細明體" w:cs="新細明體" w:hint="eastAsia"/>
          <w:kern w:val="0"/>
        </w:rPr>
        <w:t>組</w:t>
      </w:r>
      <w:r w:rsidR="008E7D44">
        <w:rPr>
          <w:rFonts w:ascii="新細明體" w:hAnsi="新細明體" w:cs="新細明體" w:hint="eastAsia"/>
          <w:kern w:val="0"/>
        </w:rPr>
        <w:t xml:space="preserve"> </w:t>
      </w:r>
      <w:r w:rsidR="003532B3">
        <w:rPr>
          <w:rFonts w:ascii="新細明體" w:hAnsi="新細明體" w:cs="新細明體" w:hint="eastAsia"/>
          <w:kern w:val="0"/>
        </w:rPr>
        <w:t>呂</w:t>
      </w:r>
      <w:r w:rsidR="008E7D44">
        <w:rPr>
          <w:rFonts w:ascii="新細明體" w:hAnsi="新細明體" w:cs="新細明體" w:hint="eastAsia"/>
          <w:kern w:val="0"/>
        </w:rPr>
        <w:t>先生</w:t>
      </w:r>
      <w:r w:rsidR="008E7D44">
        <w:rPr>
          <w:rFonts w:ascii="新細明體" w:hAnsi="新細明體" w:cs="新細明體"/>
          <w:kern w:val="0"/>
        </w:rPr>
        <w:br/>
      </w:r>
      <w:r w:rsidR="008E7D44">
        <w:rPr>
          <w:rFonts w:ascii="新細明體" w:hAnsi="新細明體" w:cs="新細明體"/>
          <w:color w:val="0000FF"/>
          <w:kern w:val="0"/>
        </w:rPr>
        <w:t>[電話]</w:t>
      </w:r>
      <w:r w:rsidR="008E7D44">
        <w:rPr>
          <w:rFonts w:ascii="新細明體" w:hAnsi="新細明體" w:cs="新細明體"/>
          <w:kern w:val="0"/>
        </w:rPr>
        <w:t xml:space="preserve"> 2</w:t>
      </w:r>
      <w:r w:rsidR="00EC2C09">
        <w:rPr>
          <w:rFonts w:ascii="新細明體" w:hAnsi="新細明體" w:cs="新細明體" w:hint="eastAsia"/>
          <w:kern w:val="0"/>
        </w:rPr>
        <w:t>498-0707#50</w:t>
      </w:r>
      <w:r w:rsidR="003532B3">
        <w:rPr>
          <w:rFonts w:ascii="新細明體" w:hAnsi="新細明體" w:cs="新細明體" w:hint="eastAsia"/>
          <w:kern w:val="0"/>
        </w:rPr>
        <w:t>2</w:t>
      </w:r>
      <w:r w:rsidR="00346C79">
        <w:rPr>
          <w:rFonts w:ascii="新細明體" w:hAnsi="新細明體" w:cs="新細明體" w:hint="eastAsia"/>
          <w:kern w:val="0"/>
        </w:rPr>
        <w:t>0</w:t>
      </w:r>
      <w:r w:rsidR="008E7D44">
        <w:rPr>
          <w:rFonts w:ascii="新細明體" w:hAnsi="新細明體" w:cs="新細明體"/>
          <w:kern w:val="0"/>
        </w:rPr>
        <w:br/>
      </w:r>
      <w:r w:rsidR="008E7D44">
        <w:rPr>
          <w:rFonts w:ascii="新細明體" w:hAnsi="新細明體" w:cs="新細明體"/>
          <w:color w:val="0000FF"/>
          <w:kern w:val="0"/>
        </w:rPr>
        <w:t>[傳真]</w:t>
      </w:r>
      <w:r w:rsidR="008E7D44">
        <w:rPr>
          <w:rFonts w:ascii="新細明體" w:hAnsi="新細明體" w:cs="新細明體" w:hint="eastAsia"/>
          <w:color w:val="0000FF"/>
          <w:kern w:val="0"/>
        </w:rPr>
        <w:t xml:space="preserve"> </w:t>
      </w:r>
      <w:r w:rsidR="008E7D44">
        <w:rPr>
          <w:rFonts w:ascii="新細明體" w:hAnsi="新細明體" w:cs="新細明體" w:hint="eastAsia"/>
          <w:color w:val="000000"/>
          <w:kern w:val="0"/>
        </w:rPr>
        <w:t>2408-2317</w:t>
      </w:r>
      <w:r w:rsidR="008E7D44">
        <w:rPr>
          <w:rFonts w:ascii="新細明體" w:hAnsi="新細明體" w:cs="新細明體"/>
          <w:kern w:val="0"/>
        </w:rPr>
        <w:t xml:space="preserve"> </w:t>
      </w:r>
      <w:r w:rsidR="008E7D44">
        <w:rPr>
          <w:rFonts w:ascii="新細明體" w:hAnsi="新細明體" w:cs="新細明體"/>
          <w:kern w:val="0"/>
        </w:rPr>
        <w:br/>
      </w:r>
      <w:r w:rsidR="008E7D44">
        <w:rPr>
          <w:rFonts w:ascii="新細明體" w:hAnsi="新細明體" w:cs="新細明體"/>
          <w:color w:val="0000FF"/>
          <w:kern w:val="0"/>
        </w:rPr>
        <w:t>[執行現況]</w:t>
      </w:r>
      <w:r w:rsidR="008E7D44">
        <w:rPr>
          <w:rFonts w:ascii="新細明體" w:hAnsi="新細明體" w:cs="新細明體"/>
          <w:kern w:val="0"/>
        </w:rPr>
        <w:t xml:space="preserve"> 第</w:t>
      </w:r>
      <w:r w:rsidR="00366400">
        <w:rPr>
          <w:rFonts w:ascii="新細明體" w:hAnsi="新細明體" w:cs="新細明體" w:hint="eastAsia"/>
          <w:kern w:val="0"/>
        </w:rPr>
        <w:t>1</w:t>
      </w:r>
      <w:r w:rsidR="008E7D44">
        <w:rPr>
          <w:rFonts w:ascii="新細明體" w:hAnsi="新細明體" w:cs="新細明體"/>
          <w:kern w:val="0"/>
        </w:rPr>
        <w:t>次招標</w:t>
      </w:r>
      <w:r w:rsidR="008E7D44">
        <w:rPr>
          <w:rFonts w:ascii="新細明體" w:hAnsi="新細明體" w:cs="新細明體"/>
          <w:kern w:val="0"/>
        </w:rPr>
        <w:br/>
      </w:r>
      <w:r w:rsidR="008E7D44">
        <w:rPr>
          <w:rFonts w:ascii="新細明體" w:hAnsi="新細明體" w:cs="新細明體"/>
          <w:color w:val="0000FF"/>
          <w:kern w:val="0"/>
        </w:rPr>
        <w:t>[領標及投標期限]</w:t>
      </w:r>
      <w:r w:rsidR="008E7D44">
        <w:rPr>
          <w:rFonts w:ascii="新細明體" w:hAnsi="新細明體" w:cs="新細明體"/>
          <w:kern w:val="0"/>
        </w:rPr>
        <w:t xml:space="preserve"> 即日起至</w:t>
      </w:r>
      <w:r w:rsidR="00B1761F">
        <w:rPr>
          <w:rFonts w:ascii="新細明體" w:hAnsi="新細明體" w:cs="新細明體" w:hint="eastAsia"/>
          <w:kern w:val="0"/>
        </w:rPr>
        <w:t xml:space="preserve"> 1</w:t>
      </w:r>
      <w:r w:rsidR="00346C79">
        <w:rPr>
          <w:rFonts w:ascii="新細明體" w:hAnsi="新細明體" w:cs="新細明體" w:hint="eastAsia"/>
          <w:kern w:val="0"/>
        </w:rPr>
        <w:t>1</w:t>
      </w:r>
      <w:r w:rsidR="003532B3">
        <w:rPr>
          <w:rFonts w:ascii="新細明體" w:hAnsi="新細明體" w:cs="新細明體" w:hint="eastAsia"/>
          <w:kern w:val="0"/>
        </w:rPr>
        <w:t>2</w:t>
      </w:r>
      <w:r w:rsidR="008E7D44">
        <w:rPr>
          <w:rFonts w:ascii="新細明體" w:hAnsi="新細明體" w:cs="新細明體" w:hint="eastAsia"/>
          <w:kern w:val="0"/>
        </w:rPr>
        <w:t xml:space="preserve"> </w:t>
      </w:r>
      <w:r w:rsidR="008E7D44">
        <w:rPr>
          <w:rFonts w:ascii="新細明體" w:hAnsi="新細明體" w:cs="新細明體"/>
          <w:kern w:val="0"/>
        </w:rPr>
        <w:t>年</w:t>
      </w:r>
      <w:r w:rsidR="009077DC">
        <w:rPr>
          <w:rFonts w:ascii="新細明體" w:hAnsi="新細明體" w:cs="新細明體" w:hint="eastAsia"/>
          <w:kern w:val="0"/>
        </w:rPr>
        <w:t xml:space="preserve"> </w:t>
      </w:r>
      <w:r w:rsidR="00DE27B5">
        <w:rPr>
          <w:rFonts w:ascii="新細明體" w:hAnsi="新細明體" w:cs="新細明體" w:hint="eastAsia"/>
          <w:kern w:val="0"/>
        </w:rPr>
        <w:t>6</w:t>
      </w:r>
      <w:r w:rsidR="009077DC">
        <w:rPr>
          <w:rFonts w:ascii="新細明體" w:hAnsi="新細明體" w:cs="新細明體" w:hint="eastAsia"/>
          <w:kern w:val="0"/>
        </w:rPr>
        <w:t xml:space="preserve"> </w:t>
      </w:r>
      <w:r w:rsidR="008E7D44">
        <w:rPr>
          <w:rFonts w:ascii="新細明體" w:hAnsi="新細明體" w:cs="新細明體"/>
          <w:kern w:val="0"/>
        </w:rPr>
        <w:t>月</w:t>
      </w:r>
      <w:r w:rsidR="009077DC">
        <w:rPr>
          <w:rFonts w:ascii="新細明體" w:hAnsi="新細明體" w:cs="新細明體" w:hint="eastAsia"/>
          <w:kern w:val="0"/>
        </w:rPr>
        <w:t xml:space="preserve"> </w:t>
      </w:r>
      <w:r w:rsidR="00B82285">
        <w:rPr>
          <w:rFonts w:ascii="新細明體" w:hAnsi="新細明體" w:cs="新細明體" w:hint="eastAsia"/>
          <w:kern w:val="0"/>
        </w:rPr>
        <w:t>29</w:t>
      </w:r>
      <w:r w:rsidR="008E7D44">
        <w:rPr>
          <w:rFonts w:ascii="新細明體" w:hAnsi="新細明體" w:cs="新細明體"/>
          <w:kern w:val="0"/>
        </w:rPr>
        <w:t>日</w:t>
      </w:r>
      <w:r w:rsidR="008E7D44">
        <w:rPr>
          <w:rFonts w:ascii="新細明體" w:hAnsi="新細明體" w:cs="新細明體" w:hint="eastAsia"/>
          <w:kern w:val="0"/>
        </w:rPr>
        <w:t xml:space="preserve"> </w:t>
      </w:r>
      <w:r w:rsidR="00677AC8">
        <w:rPr>
          <w:rFonts w:ascii="新細明體" w:hAnsi="新細明體" w:cs="新細明體" w:hint="eastAsia"/>
          <w:kern w:val="0"/>
        </w:rPr>
        <w:t>10</w:t>
      </w:r>
      <w:r w:rsidR="009077DC">
        <w:rPr>
          <w:rFonts w:ascii="新細明體" w:hAnsi="新細明體" w:cs="新細明體" w:hint="eastAsia"/>
          <w:kern w:val="0"/>
        </w:rPr>
        <w:t xml:space="preserve"> </w:t>
      </w:r>
      <w:r w:rsidR="008E7D44">
        <w:rPr>
          <w:rFonts w:ascii="新細明體" w:hAnsi="新細明體" w:cs="新細明體"/>
          <w:kern w:val="0"/>
        </w:rPr>
        <w:t>時</w:t>
      </w:r>
      <w:r w:rsidR="008E7D44">
        <w:rPr>
          <w:rFonts w:ascii="新細明體" w:hAnsi="新細明體" w:cs="新細明體" w:hint="eastAsia"/>
          <w:kern w:val="0"/>
        </w:rPr>
        <w:t xml:space="preserve"> </w:t>
      </w:r>
      <w:r w:rsidR="00677AC8">
        <w:rPr>
          <w:rFonts w:ascii="新細明體" w:hAnsi="新細明體" w:cs="新細明體" w:hint="eastAsia"/>
          <w:kern w:val="0"/>
        </w:rPr>
        <w:t>0</w:t>
      </w:r>
      <w:r w:rsidR="00FD22B7">
        <w:rPr>
          <w:rFonts w:ascii="新細明體" w:hAnsi="新細明體" w:cs="新細明體" w:hint="eastAsia"/>
          <w:kern w:val="0"/>
        </w:rPr>
        <w:t>0</w:t>
      </w:r>
      <w:r w:rsidR="008E7D44">
        <w:rPr>
          <w:rFonts w:ascii="新細明體" w:hAnsi="新細明體" w:cs="新細明體" w:hint="eastAsia"/>
          <w:kern w:val="0"/>
        </w:rPr>
        <w:t xml:space="preserve"> </w:t>
      </w:r>
      <w:r w:rsidR="008E7D44">
        <w:rPr>
          <w:rFonts w:ascii="新細明體" w:hAnsi="新細明體" w:cs="新細明體"/>
          <w:kern w:val="0"/>
        </w:rPr>
        <w:t>分</w:t>
      </w:r>
      <w:r w:rsidR="008E7D44">
        <w:rPr>
          <w:rFonts w:ascii="新細明體" w:hAnsi="新細明體" w:cs="新細明體"/>
          <w:kern w:val="0"/>
        </w:rPr>
        <w:br/>
      </w:r>
      <w:r w:rsidR="008E7D44">
        <w:rPr>
          <w:rFonts w:ascii="新細明體" w:hAnsi="新細明體" w:cs="新細明體"/>
          <w:color w:val="0000FF"/>
          <w:kern w:val="0"/>
        </w:rPr>
        <w:t>[採行協商措施]</w:t>
      </w:r>
      <w:r w:rsidR="008E7D44">
        <w:rPr>
          <w:rFonts w:ascii="新細明體" w:hAnsi="新細明體" w:cs="新細明體"/>
          <w:kern w:val="0"/>
        </w:rPr>
        <w:t xml:space="preserve"> 否</w:t>
      </w:r>
      <w:r w:rsidR="008E7D44">
        <w:rPr>
          <w:rFonts w:ascii="新細明體" w:hAnsi="新細明體" w:cs="新細明體"/>
          <w:kern w:val="0"/>
        </w:rPr>
        <w:br/>
      </w:r>
      <w:r w:rsidR="008E7D44">
        <w:rPr>
          <w:rFonts w:ascii="新細明體" w:hAnsi="新細明體" w:cs="新細明體"/>
          <w:color w:val="0000FF"/>
          <w:kern w:val="0"/>
        </w:rPr>
        <w:t>[開標日期]</w:t>
      </w:r>
      <w:r w:rsidR="008E7D44">
        <w:rPr>
          <w:rFonts w:ascii="新細明體" w:hAnsi="新細明體" w:cs="新細明體"/>
          <w:kern w:val="0"/>
        </w:rPr>
        <w:t xml:space="preserve"> </w:t>
      </w:r>
      <w:r w:rsidR="00B1761F">
        <w:rPr>
          <w:rFonts w:ascii="新細明體" w:hAnsi="新細明體" w:cs="新細明體" w:hint="eastAsia"/>
          <w:kern w:val="0"/>
        </w:rPr>
        <w:t>1</w:t>
      </w:r>
      <w:r w:rsidR="00346C79">
        <w:rPr>
          <w:rFonts w:ascii="新細明體" w:hAnsi="新細明體" w:cs="新細明體" w:hint="eastAsia"/>
          <w:kern w:val="0"/>
        </w:rPr>
        <w:t>1</w:t>
      </w:r>
      <w:r w:rsidR="003532B3">
        <w:rPr>
          <w:rFonts w:ascii="新細明體" w:hAnsi="新細明體" w:cs="新細明體" w:hint="eastAsia"/>
          <w:kern w:val="0"/>
        </w:rPr>
        <w:t>2</w:t>
      </w:r>
      <w:r w:rsidR="008E7D44">
        <w:rPr>
          <w:rFonts w:ascii="新細明體" w:hAnsi="新細明體" w:cs="新細明體" w:hint="eastAsia"/>
          <w:kern w:val="0"/>
        </w:rPr>
        <w:t xml:space="preserve"> </w:t>
      </w:r>
      <w:r w:rsidR="008E7D44">
        <w:rPr>
          <w:rFonts w:ascii="新細明體" w:hAnsi="新細明體" w:cs="新細明體"/>
          <w:kern w:val="0"/>
        </w:rPr>
        <w:t>年</w:t>
      </w:r>
      <w:r w:rsidR="00346C79">
        <w:rPr>
          <w:rFonts w:ascii="新細明體" w:hAnsi="新細明體" w:cs="新細明體" w:hint="eastAsia"/>
          <w:kern w:val="0"/>
        </w:rPr>
        <w:t xml:space="preserve"> </w:t>
      </w:r>
      <w:r w:rsidR="00DE27B5">
        <w:rPr>
          <w:rFonts w:ascii="新細明體" w:hAnsi="新細明體" w:cs="新細明體" w:hint="eastAsia"/>
          <w:kern w:val="0"/>
        </w:rPr>
        <w:t>6</w:t>
      </w:r>
      <w:r w:rsidR="00FD22B7">
        <w:rPr>
          <w:rFonts w:ascii="新細明體" w:hAnsi="新細明體" w:cs="新細明體" w:hint="eastAsia"/>
          <w:kern w:val="0"/>
        </w:rPr>
        <w:t xml:space="preserve"> </w:t>
      </w:r>
      <w:r w:rsidR="008E7D44">
        <w:rPr>
          <w:rFonts w:ascii="新細明體" w:hAnsi="新細明體" w:cs="新細明體"/>
          <w:kern w:val="0"/>
        </w:rPr>
        <w:t>月</w:t>
      </w:r>
      <w:r w:rsidR="00346C79">
        <w:rPr>
          <w:rFonts w:ascii="新細明體" w:hAnsi="新細明體" w:cs="新細明體" w:hint="eastAsia"/>
          <w:kern w:val="0"/>
        </w:rPr>
        <w:t xml:space="preserve"> </w:t>
      </w:r>
      <w:r w:rsidR="00B82285">
        <w:rPr>
          <w:rFonts w:ascii="新細明體" w:hAnsi="新細明體" w:cs="新細明體" w:hint="eastAsia"/>
          <w:kern w:val="0"/>
        </w:rPr>
        <w:t>29</w:t>
      </w:r>
      <w:r w:rsidR="00346C79">
        <w:rPr>
          <w:rFonts w:ascii="新細明體" w:hAnsi="新細明體" w:cs="新細明體" w:hint="eastAsia"/>
          <w:kern w:val="0"/>
        </w:rPr>
        <w:t xml:space="preserve"> </w:t>
      </w:r>
      <w:r w:rsidR="008E7D44">
        <w:rPr>
          <w:rFonts w:ascii="新細明體" w:hAnsi="新細明體" w:cs="新細明體"/>
          <w:kern w:val="0"/>
        </w:rPr>
        <w:t>日</w:t>
      </w:r>
      <w:r w:rsidR="00346C79">
        <w:rPr>
          <w:rFonts w:ascii="新細明體" w:hAnsi="新細明體" w:cs="新細明體" w:hint="eastAsia"/>
          <w:kern w:val="0"/>
        </w:rPr>
        <w:t xml:space="preserve"> </w:t>
      </w:r>
      <w:r w:rsidR="008C5605">
        <w:rPr>
          <w:rFonts w:ascii="新細明體" w:hAnsi="新細明體" w:cs="新細明體" w:hint="eastAsia"/>
          <w:kern w:val="0"/>
        </w:rPr>
        <w:t>10</w:t>
      </w:r>
      <w:r w:rsidR="008E7D44">
        <w:rPr>
          <w:rFonts w:ascii="新細明體" w:hAnsi="新細明體" w:cs="新細明體" w:hint="eastAsia"/>
          <w:kern w:val="0"/>
        </w:rPr>
        <w:t xml:space="preserve"> </w:t>
      </w:r>
      <w:r w:rsidR="008E7D44">
        <w:rPr>
          <w:rFonts w:ascii="新細明體" w:hAnsi="新細明體" w:cs="新細明體"/>
          <w:kern w:val="0"/>
        </w:rPr>
        <w:t>時</w:t>
      </w:r>
      <w:r w:rsidR="008E7D44">
        <w:rPr>
          <w:rFonts w:ascii="新細明體" w:hAnsi="新細明體" w:cs="新細明體" w:hint="eastAsia"/>
          <w:kern w:val="0"/>
        </w:rPr>
        <w:t xml:space="preserve"> </w:t>
      </w:r>
      <w:r w:rsidR="00677AC8">
        <w:rPr>
          <w:rFonts w:ascii="新細明體" w:hAnsi="新細明體" w:cs="新細明體" w:hint="eastAsia"/>
          <w:kern w:val="0"/>
        </w:rPr>
        <w:t>3</w:t>
      </w:r>
      <w:r w:rsidR="00FD22B7">
        <w:rPr>
          <w:rFonts w:ascii="新細明體" w:hAnsi="新細明體" w:cs="新細明體" w:hint="eastAsia"/>
          <w:kern w:val="0"/>
        </w:rPr>
        <w:t>0</w:t>
      </w:r>
      <w:r w:rsidR="00346C79">
        <w:rPr>
          <w:rFonts w:ascii="新細明體" w:hAnsi="新細明體" w:cs="新細明體" w:hint="eastAsia"/>
          <w:kern w:val="0"/>
        </w:rPr>
        <w:t xml:space="preserve"> </w:t>
      </w:r>
      <w:r w:rsidR="008E7D44">
        <w:rPr>
          <w:rFonts w:ascii="新細明體" w:hAnsi="新細明體" w:cs="新細明體"/>
          <w:kern w:val="0"/>
        </w:rPr>
        <w:t>分</w:t>
      </w:r>
      <w:r w:rsidR="008E7D44">
        <w:rPr>
          <w:rFonts w:ascii="新細明體" w:hAnsi="新細明體" w:cs="新細明體"/>
          <w:kern w:val="0"/>
        </w:rPr>
        <w:br/>
      </w:r>
      <w:r w:rsidR="008E7D44">
        <w:rPr>
          <w:rFonts w:ascii="新細明體" w:hAnsi="新細明體" w:cs="新細明體"/>
          <w:color w:val="0000FF"/>
          <w:kern w:val="0"/>
        </w:rPr>
        <w:t>[開標地點]</w:t>
      </w:r>
      <w:r w:rsidR="008E7D44">
        <w:rPr>
          <w:rFonts w:ascii="新細明體" w:hAnsi="新細明體" w:cs="新細明體"/>
          <w:kern w:val="0"/>
        </w:rPr>
        <w:t>本校</w:t>
      </w:r>
      <w:r w:rsidR="00EC2C09">
        <w:rPr>
          <w:rFonts w:ascii="新細明體" w:hAnsi="新細明體" w:cs="新細明體" w:hint="eastAsia"/>
          <w:kern w:val="0"/>
        </w:rPr>
        <w:t>綜合大樓</w:t>
      </w:r>
      <w:r w:rsidR="00346C79">
        <w:rPr>
          <w:rFonts w:ascii="新細明體" w:hAnsi="新細明體" w:cs="新細明體" w:hint="eastAsia"/>
          <w:kern w:val="0"/>
        </w:rPr>
        <w:t>B1總務處會議室</w:t>
      </w:r>
      <w:r w:rsidR="008E7D44">
        <w:rPr>
          <w:rFonts w:ascii="新細明體" w:hAnsi="新細明體" w:cs="新細明體"/>
          <w:kern w:val="0"/>
        </w:rPr>
        <w:br/>
      </w:r>
      <w:r w:rsidR="008E7D44">
        <w:rPr>
          <w:rFonts w:ascii="新細明體" w:hAnsi="新細明體" w:cs="新細明體"/>
          <w:color w:val="0000FF"/>
          <w:kern w:val="0"/>
        </w:rPr>
        <w:t>[投標文字]</w:t>
      </w:r>
      <w:r w:rsidR="008E7D44">
        <w:rPr>
          <w:rFonts w:ascii="新細明體" w:hAnsi="新細明體" w:cs="新細明體"/>
          <w:kern w:val="0"/>
        </w:rPr>
        <w:t xml:space="preserve"> 中文 </w:t>
      </w:r>
      <w:r w:rsidR="008E7D44">
        <w:rPr>
          <w:rFonts w:ascii="新細明體" w:hAnsi="新細明體" w:cs="新細明體" w:hint="eastAsia"/>
          <w:kern w:val="0"/>
        </w:rPr>
        <w:t xml:space="preserve"> </w:t>
      </w:r>
      <w:r w:rsidR="008E7D44">
        <w:rPr>
          <w:rFonts w:ascii="新細明體" w:hAnsi="新細明體" w:cs="新細明體"/>
          <w:kern w:val="0"/>
        </w:rPr>
        <w:br/>
      </w:r>
      <w:r w:rsidR="008E7D44">
        <w:rPr>
          <w:rFonts w:ascii="新細明體" w:hAnsi="新細明體" w:cs="新細明體"/>
          <w:color w:val="0000FF"/>
          <w:kern w:val="0"/>
        </w:rPr>
        <w:t>[履約地點]</w:t>
      </w:r>
      <w:r w:rsidR="00B1761F" w:rsidRPr="00B1761F">
        <w:rPr>
          <w:rFonts w:hint="eastAsia"/>
        </w:rPr>
        <w:t xml:space="preserve"> </w:t>
      </w:r>
      <w:r w:rsidR="00B1761F" w:rsidRPr="00B1761F">
        <w:rPr>
          <w:rFonts w:ascii="新細明體" w:hAnsi="新細明體" w:cs="新細明體" w:hint="eastAsia"/>
          <w:kern w:val="0"/>
        </w:rPr>
        <w:t>■校本部(新北市金山區法鼓路700號)    □德貴學苑</w:t>
      </w:r>
    </w:p>
    <w:p w:rsidR="008E7D44" w:rsidRDefault="008E7D44">
      <w:pPr>
        <w:spacing w:line="0" w:lineRule="atLeast"/>
        <w:rPr>
          <w:rFonts w:ascii="新細明體" w:hAnsi="新細明體" w:cs="新細明體"/>
          <w:kern w:val="0"/>
        </w:rPr>
      </w:pPr>
      <w:r>
        <w:rPr>
          <w:rFonts w:ascii="新細明體" w:hAnsi="新細明體" w:cs="新細明體"/>
          <w:color w:val="0000FF"/>
          <w:kern w:val="0"/>
        </w:rPr>
        <w:t>[履約期限]</w:t>
      </w:r>
      <w:r>
        <w:rPr>
          <w:rFonts w:ascii="新細明體" w:hAnsi="新細明體" w:cs="新細明體"/>
          <w:kern w:val="0"/>
        </w:rPr>
        <w:t xml:space="preserve"> </w:t>
      </w:r>
      <w:r w:rsidR="00B1761F">
        <w:rPr>
          <w:rFonts w:ascii="新細明體" w:hAnsi="新細明體" w:cs="新細明體" w:hint="eastAsia"/>
          <w:kern w:val="0"/>
        </w:rPr>
        <w:t>1</w:t>
      </w:r>
      <w:r w:rsidR="00346C79">
        <w:rPr>
          <w:rFonts w:ascii="新細明體" w:hAnsi="新細明體" w:cs="新細明體" w:hint="eastAsia"/>
          <w:kern w:val="0"/>
        </w:rPr>
        <w:t>1</w:t>
      </w:r>
      <w:r w:rsidR="00A566D6">
        <w:rPr>
          <w:rFonts w:ascii="新細明體" w:hAnsi="新細明體" w:cs="新細明體" w:hint="eastAsia"/>
          <w:kern w:val="0"/>
        </w:rPr>
        <w:t>2</w:t>
      </w:r>
      <w:r>
        <w:rPr>
          <w:rFonts w:ascii="新細明體" w:hAnsi="新細明體" w:cs="新細明體" w:hint="eastAsia"/>
          <w:kern w:val="0"/>
        </w:rPr>
        <w:t>年</w:t>
      </w:r>
      <w:r w:rsidR="00B82285">
        <w:rPr>
          <w:rFonts w:ascii="新細明體" w:hAnsi="新細明體" w:cs="新細明體" w:hint="eastAsia"/>
          <w:kern w:val="0"/>
        </w:rPr>
        <w:t>8</w:t>
      </w:r>
      <w:r w:rsidR="002023C6">
        <w:rPr>
          <w:rFonts w:ascii="新細明體" w:hAnsi="新細明體" w:cs="新細明體" w:hint="eastAsia"/>
          <w:kern w:val="0"/>
        </w:rPr>
        <w:t>月</w:t>
      </w:r>
      <w:r w:rsidR="000303D6">
        <w:rPr>
          <w:rFonts w:ascii="新細明體" w:hAnsi="新細明體" w:cs="新細明體" w:hint="eastAsia"/>
          <w:kern w:val="0"/>
        </w:rPr>
        <w:t>31</w:t>
      </w:r>
      <w:r>
        <w:rPr>
          <w:rFonts w:ascii="新細明體" w:hAnsi="新細明體" w:cs="新細明體" w:hint="eastAsia"/>
          <w:kern w:val="0"/>
        </w:rPr>
        <w:t>日</w:t>
      </w:r>
      <w:r>
        <w:rPr>
          <w:rFonts w:ascii="新細明體" w:hAnsi="新細明體" w:cs="新細明體"/>
          <w:kern w:val="0"/>
        </w:rPr>
        <w:br/>
      </w:r>
      <w:r>
        <w:rPr>
          <w:rFonts w:ascii="新細明體" w:hAnsi="新細明體" w:cs="新細明體"/>
          <w:color w:val="0000FF"/>
          <w:kern w:val="0"/>
        </w:rPr>
        <w:t>[財物採購性質]</w:t>
      </w:r>
      <w:r>
        <w:rPr>
          <w:rFonts w:ascii="新細明體" w:hAnsi="新細明體" w:cs="新細明體"/>
          <w:kern w:val="0"/>
        </w:rPr>
        <w:t xml:space="preserve"> </w:t>
      </w:r>
      <w:r w:rsidR="00B82285">
        <w:rPr>
          <w:rFonts w:ascii="新細明體" w:hAnsi="新細明體" w:cs="新細明體" w:hint="eastAsia"/>
          <w:kern w:val="0"/>
        </w:rPr>
        <w:t>定製</w:t>
      </w:r>
    </w:p>
    <w:p w:rsidR="003B07C1" w:rsidRDefault="008E7D44">
      <w:pPr>
        <w:spacing w:line="0" w:lineRule="atLeast"/>
        <w:rPr>
          <w:rFonts w:ascii="新細明體" w:hAnsi="新細明體" w:cs="新細明體"/>
          <w:kern w:val="0"/>
        </w:rPr>
      </w:pPr>
      <w:r>
        <w:rPr>
          <w:rFonts w:ascii="新細明體" w:hAnsi="新細明體" w:cs="新細明體"/>
          <w:color w:val="0000FF"/>
          <w:kern w:val="0"/>
        </w:rPr>
        <w:t>[未來增購權利]</w:t>
      </w:r>
      <w:r>
        <w:rPr>
          <w:rFonts w:ascii="新細明體" w:hAnsi="新細明體" w:cs="新細明體"/>
          <w:kern w:val="0"/>
        </w:rPr>
        <w:t xml:space="preserve"> </w:t>
      </w:r>
      <w:r w:rsidR="00A22F03">
        <w:rPr>
          <w:rFonts w:ascii="新細明體" w:hAnsi="新細明體" w:cs="新細明體" w:hint="eastAsia"/>
          <w:kern w:val="0"/>
        </w:rPr>
        <w:t>無</w:t>
      </w:r>
      <w:r>
        <w:rPr>
          <w:rFonts w:ascii="新細明體" w:hAnsi="新細明體" w:cs="新細明體"/>
          <w:kern w:val="0"/>
        </w:rPr>
        <w:br/>
      </w:r>
      <w:r>
        <w:rPr>
          <w:rFonts w:ascii="新細明體" w:hAnsi="新細明體" w:cs="新細明體"/>
          <w:color w:val="0000FF"/>
          <w:kern w:val="0"/>
        </w:rPr>
        <w:t>[未來增購權利後續擴充情形及上限之陳述]</w:t>
      </w:r>
      <w:r>
        <w:rPr>
          <w:rFonts w:ascii="新細明體" w:hAnsi="新細明體" w:cs="新細明體"/>
          <w:kern w:val="0"/>
        </w:rPr>
        <w:t xml:space="preserve"> </w:t>
      </w:r>
      <w:r w:rsidR="004F1535">
        <w:rPr>
          <w:rFonts w:ascii="新細明體" w:hAnsi="新細明體" w:cs="新細明體" w:hint="eastAsia"/>
          <w:kern w:val="0"/>
        </w:rPr>
        <w:t>無</w:t>
      </w:r>
    </w:p>
    <w:p w:rsidR="00E623F0" w:rsidRDefault="008E7D44">
      <w:pPr>
        <w:spacing w:line="0" w:lineRule="atLeast"/>
        <w:rPr>
          <w:rFonts w:ascii="新細明體" w:hAnsi="新細明體" w:cs="新細明體"/>
          <w:kern w:val="0"/>
        </w:rPr>
      </w:pPr>
      <w:r>
        <w:rPr>
          <w:rFonts w:ascii="新細明體" w:hAnsi="新細明體" w:cs="新細明體"/>
          <w:color w:val="0000FF"/>
          <w:kern w:val="0"/>
        </w:rPr>
        <w:t>[收受投標文件地點]</w:t>
      </w:r>
      <w:r>
        <w:rPr>
          <w:rFonts w:ascii="新細明體" w:hAnsi="新細明體" w:cs="新細明體"/>
          <w:kern w:val="0"/>
        </w:rPr>
        <w:t xml:space="preserve"> 本校(</w:t>
      </w:r>
      <w:r w:rsidR="00AB356B" w:rsidRPr="00AB356B">
        <w:rPr>
          <w:rFonts w:ascii="新細明體" w:hAnsi="新細明體" w:cs="新細明體" w:hint="eastAsia"/>
          <w:kern w:val="0"/>
        </w:rPr>
        <w:t>新北市金山區法鼓路</w:t>
      </w:r>
      <w:r w:rsidR="00EC2C09">
        <w:rPr>
          <w:rFonts w:ascii="新細明體" w:hAnsi="新細明體" w:cs="新細明體" w:hint="eastAsia"/>
          <w:kern w:val="0"/>
        </w:rPr>
        <w:t>70</w:t>
      </w:r>
      <w:r w:rsidR="00AB356B" w:rsidRPr="00AB356B">
        <w:rPr>
          <w:rFonts w:ascii="新細明體" w:hAnsi="新細明體" w:cs="新細明體" w:hint="eastAsia"/>
          <w:kern w:val="0"/>
        </w:rPr>
        <w:t>0號</w:t>
      </w:r>
      <w:r>
        <w:rPr>
          <w:rFonts w:ascii="新細明體" w:hAnsi="新細明體" w:cs="新細明體"/>
          <w:kern w:val="0"/>
        </w:rPr>
        <w:t>)</w:t>
      </w:r>
      <w:r>
        <w:rPr>
          <w:rFonts w:ascii="新細明體" w:hAnsi="新細明體" w:cs="新細明體" w:hint="eastAsia"/>
          <w:kern w:val="0"/>
        </w:rPr>
        <w:t>總務</w:t>
      </w:r>
      <w:r w:rsidR="008368CA">
        <w:rPr>
          <w:rFonts w:ascii="新細明體" w:hAnsi="新細明體" w:cs="新細明體" w:hint="eastAsia"/>
          <w:kern w:val="0"/>
        </w:rPr>
        <w:t>處庶務</w:t>
      </w:r>
      <w:r w:rsidR="00EC2C09">
        <w:rPr>
          <w:rFonts w:ascii="新細明體" w:hAnsi="新細明體" w:cs="新細明體" w:hint="eastAsia"/>
          <w:kern w:val="0"/>
        </w:rPr>
        <w:t>組</w:t>
      </w:r>
      <w:r>
        <w:rPr>
          <w:rFonts w:ascii="新細明體" w:hAnsi="新細明體" w:cs="新細明體"/>
          <w:kern w:val="0"/>
        </w:rPr>
        <w:br/>
      </w:r>
      <w:r>
        <w:rPr>
          <w:rFonts w:ascii="新細明體" w:hAnsi="新細明體" w:cs="新細明體"/>
          <w:color w:val="0000FF"/>
          <w:kern w:val="0"/>
        </w:rPr>
        <w:t>[押標金額度]</w:t>
      </w:r>
      <w:r w:rsidR="00EC2C09">
        <w:rPr>
          <w:rFonts w:ascii="新細明體" w:hAnsi="新細明體" w:cs="新細明體" w:hint="eastAsia"/>
          <w:b/>
          <w:kern w:val="0"/>
        </w:rPr>
        <w:t>免收押標金</w:t>
      </w:r>
      <w:r>
        <w:rPr>
          <w:rFonts w:ascii="新細明體" w:hAnsi="新細明體" w:cs="新細明體"/>
          <w:kern w:val="0"/>
        </w:rPr>
        <w:br/>
      </w:r>
      <w:r>
        <w:rPr>
          <w:rFonts w:ascii="新細明體" w:hAnsi="新細明體" w:cs="新細明體"/>
          <w:color w:val="0000FF"/>
          <w:kern w:val="0"/>
        </w:rPr>
        <w:t>[決標方式]</w:t>
      </w:r>
      <w:r w:rsidR="00B1761F" w:rsidRPr="00B1761F">
        <w:rPr>
          <w:rFonts w:hint="eastAsia"/>
        </w:rPr>
        <w:t xml:space="preserve"> </w:t>
      </w:r>
      <w:r w:rsidR="00B1761F" w:rsidRPr="00B1761F">
        <w:rPr>
          <w:rFonts w:ascii="新細明體" w:hAnsi="新細明體" w:cs="新細明體" w:hint="eastAsia"/>
          <w:kern w:val="0"/>
        </w:rPr>
        <w:t>█最低價決標□最高標價得標□最有利標決標</w:t>
      </w:r>
      <w:r>
        <w:rPr>
          <w:rFonts w:ascii="新細明體" w:hAnsi="新細明體" w:cs="新細明體"/>
          <w:kern w:val="0"/>
        </w:rPr>
        <w:br/>
      </w:r>
      <w:r>
        <w:rPr>
          <w:rFonts w:ascii="新細明體" w:hAnsi="新細明體" w:cs="新細明體"/>
          <w:color w:val="0000FF"/>
          <w:kern w:val="0"/>
        </w:rPr>
        <w:t>[</w:t>
      </w:r>
      <w:r w:rsidR="00B1761F">
        <w:rPr>
          <w:rFonts w:ascii="新細明體" w:hAnsi="新細明體" w:cs="新細明體" w:hint="eastAsia"/>
          <w:color w:val="0000FF"/>
          <w:kern w:val="0"/>
        </w:rPr>
        <w:t>補充</w:t>
      </w:r>
      <w:r>
        <w:rPr>
          <w:rFonts w:ascii="新細明體" w:hAnsi="新細明體" w:cs="新細明體"/>
          <w:color w:val="0000FF"/>
          <w:kern w:val="0"/>
        </w:rPr>
        <w:t>說明]</w:t>
      </w:r>
      <w:r w:rsidR="00B1761F" w:rsidRPr="00B1761F">
        <w:rPr>
          <w:rFonts w:hint="eastAsia"/>
        </w:rPr>
        <w:t xml:space="preserve"> </w:t>
      </w:r>
      <w:r w:rsidR="00B1761F" w:rsidRPr="00B1761F">
        <w:rPr>
          <w:rFonts w:ascii="新細明體" w:hAnsi="新細明體" w:cs="新細明體" w:hint="eastAsia"/>
          <w:kern w:val="0"/>
        </w:rPr>
        <w:t>廠商報價如未進入底價，標價最低廠商得優先減價，減價後如仍未進入底價，所有投標廠商得全部參與減價，減價次數最多3次，如仍無得為決標廠商，廢標並辦理第</w:t>
      </w:r>
      <w:r w:rsidR="008F1E2F">
        <w:rPr>
          <w:rFonts w:ascii="新細明體" w:hAnsi="新細明體" w:cs="新細明體" w:hint="eastAsia"/>
          <w:kern w:val="0"/>
        </w:rPr>
        <w:t>3</w:t>
      </w:r>
      <w:r w:rsidR="00B1761F" w:rsidRPr="00B1761F">
        <w:rPr>
          <w:rFonts w:ascii="新細明體" w:hAnsi="新細明體" w:cs="新細明體" w:hint="eastAsia"/>
          <w:kern w:val="0"/>
        </w:rPr>
        <w:t>次公告招標。</w:t>
      </w:r>
    </w:p>
    <w:p w:rsidR="00C764FF" w:rsidRPr="00C764FF" w:rsidRDefault="00E623F0" w:rsidP="00C764FF">
      <w:pPr>
        <w:spacing w:line="0" w:lineRule="atLeast"/>
        <w:rPr>
          <w:rFonts w:ascii="新細明體" w:hAnsi="新細明體" w:cs="新細明體"/>
          <w:b/>
          <w:kern w:val="0"/>
        </w:rPr>
      </w:pPr>
      <w:r w:rsidRPr="00E623F0">
        <w:rPr>
          <w:rFonts w:ascii="新細明體" w:hAnsi="新細明體" w:cs="新細明體" w:hint="eastAsia"/>
          <w:color w:val="0000FF"/>
          <w:kern w:val="0"/>
        </w:rPr>
        <w:t xml:space="preserve">[公開招標公告附加說明] </w:t>
      </w:r>
      <w:r w:rsidR="004F1535">
        <w:rPr>
          <w:rFonts w:ascii="新細明體" w:hAnsi="新細明體" w:cs="新細明體" w:hint="eastAsia"/>
          <w:kern w:val="0"/>
        </w:rPr>
        <w:t>無</w:t>
      </w:r>
      <w:r w:rsidR="008E7D44">
        <w:rPr>
          <w:rFonts w:ascii="新細明體" w:hAnsi="新細明體" w:cs="新細明體"/>
          <w:kern w:val="0"/>
        </w:rPr>
        <w:br/>
      </w:r>
      <w:r w:rsidR="008E7D44" w:rsidRPr="00E623F0">
        <w:rPr>
          <w:rFonts w:ascii="新細明體" w:hAnsi="新細明體" w:cs="新細明體"/>
          <w:color w:val="0000FF"/>
          <w:kern w:val="0"/>
        </w:rPr>
        <w:t>[廠商資格摘要]</w:t>
      </w:r>
      <w:r w:rsidRPr="00E623F0">
        <w:rPr>
          <w:rFonts w:ascii="新細明體" w:hAnsi="新細明體" w:cs="新細明體" w:hint="eastAsia"/>
          <w:kern w:val="0"/>
        </w:rPr>
        <w:t>須依法取得政府相關單位核發之公司行號登記證明且登記證明文件內載核准之營業項目須符合本招標案工作內容，相關證照須齊全並無不良紀錄者。必須檢附下列相關資料並加蓋公司大小章。</w:t>
      </w:r>
      <w:r w:rsidR="008E7D44">
        <w:rPr>
          <w:rFonts w:ascii="新細明體" w:hAnsi="新細明體" w:cs="新細明體"/>
          <w:kern w:val="0"/>
        </w:rPr>
        <w:br/>
      </w:r>
      <w:r w:rsidR="00C764FF" w:rsidRPr="00C764FF">
        <w:rPr>
          <w:rFonts w:ascii="新細明體" w:hAnsi="新細明體" w:cs="新細明體" w:hint="eastAsia"/>
          <w:b/>
          <w:kern w:val="0"/>
        </w:rPr>
        <w:t>■公司設立登記文件（</w:t>
      </w:r>
      <w:r w:rsidR="00440865" w:rsidRPr="00C764FF">
        <w:rPr>
          <w:rFonts w:ascii="新細明體" w:hAnsi="新細明體" w:cs="新細明體" w:hint="eastAsia"/>
          <w:b/>
          <w:kern w:val="0"/>
        </w:rPr>
        <w:t>加蓋公司大小章）</w:t>
      </w:r>
      <w:r w:rsidR="00C764FF" w:rsidRPr="00C764FF">
        <w:rPr>
          <w:rFonts w:ascii="新細明體" w:hAnsi="新細明體" w:cs="新細明體" w:hint="eastAsia"/>
          <w:b/>
          <w:kern w:val="0"/>
        </w:rPr>
        <w:t>請務必至經濟部網頁下載「公司基本資料」或財政部網頁下載</w:t>
      </w:r>
      <w:r w:rsidR="00440865">
        <w:rPr>
          <w:rFonts w:ascii="新細明體" w:hAnsi="新細明體" w:cs="新細明體" w:hint="eastAsia"/>
          <w:b/>
          <w:kern w:val="0"/>
        </w:rPr>
        <w:t>公</w:t>
      </w:r>
      <w:r w:rsidR="00C764FF" w:rsidRPr="00C764FF">
        <w:rPr>
          <w:rFonts w:ascii="新細明體" w:hAnsi="新細明體" w:cs="新細明體" w:hint="eastAsia"/>
          <w:b/>
          <w:kern w:val="0"/>
        </w:rPr>
        <w:t>司登記或商業登記證明文件，法人、機構或團體依法須辦理設立登記之證明文件、工廠登記證、許可登記證明文件、執業執照、開業證明、立案證明或其他由政府機關或其授權機關核發該廠商係合法登記或設立之證明文件。</w:t>
      </w:r>
    </w:p>
    <w:p w:rsidR="00C764FF" w:rsidRPr="00C764FF" w:rsidRDefault="00C764FF" w:rsidP="00C764FF">
      <w:pPr>
        <w:spacing w:line="0" w:lineRule="atLeast"/>
        <w:rPr>
          <w:rFonts w:ascii="新細明體" w:hAnsi="新細明體" w:cs="新細明體"/>
          <w:b/>
          <w:kern w:val="0"/>
        </w:rPr>
      </w:pPr>
      <w:r w:rsidRPr="00C764FF">
        <w:rPr>
          <w:rFonts w:ascii="新細明體" w:hAnsi="新細明體" w:cs="新細明體" w:hint="eastAsia"/>
          <w:b/>
          <w:kern w:val="0"/>
        </w:rPr>
        <w:t>■廠商納稅之證明。</w:t>
      </w:r>
    </w:p>
    <w:p w:rsidR="00C764FF" w:rsidRPr="00C764FF" w:rsidRDefault="00C764FF" w:rsidP="00C764FF">
      <w:pPr>
        <w:spacing w:line="0" w:lineRule="atLeast"/>
        <w:rPr>
          <w:rFonts w:ascii="新細明體" w:hAnsi="新細明體" w:cs="新細明體"/>
          <w:b/>
          <w:kern w:val="0"/>
        </w:rPr>
      </w:pPr>
      <w:r w:rsidRPr="00C764FF">
        <w:rPr>
          <w:rFonts w:ascii="新細明體" w:hAnsi="新細明體" w:cs="新細明體" w:hint="eastAsia"/>
          <w:b/>
          <w:kern w:val="0"/>
        </w:rPr>
        <w:lastRenderedPageBreak/>
        <w:t>稅捐機關核發之最近一期營業稅完稅證明。</w:t>
      </w:r>
    </w:p>
    <w:p w:rsidR="00C764FF" w:rsidRPr="00C764FF" w:rsidRDefault="00C764FF" w:rsidP="00C764FF">
      <w:pPr>
        <w:spacing w:line="0" w:lineRule="atLeast"/>
        <w:rPr>
          <w:rFonts w:ascii="新細明體" w:hAnsi="新細明體" w:cs="新細明體"/>
          <w:b/>
          <w:kern w:val="0"/>
        </w:rPr>
      </w:pPr>
      <w:r w:rsidRPr="00C764FF">
        <w:rPr>
          <w:rFonts w:ascii="新細明體" w:hAnsi="新細明體" w:cs="新細明體" w:hint="eastAsia"/>
          <w:b/>
          <w:kern w:val="0"/>
        </w:rPr>
        <w:t>■非負責人出席時檢附廠商委任授權書。</w:t>
      </w:r>
    </w:p>
    <w:p w:rsidR="00C764FF" w:rsidRPr="00C764FF" w:rsidRDefault="008F1E2F" w:rsidP="00C764FF">
      <w:pPr>
        <w:spacing w:line="0" w:lineRule="atLeast"/>
        <w:rPr>
          <w:rFonts w:ascii="新細明體" w:hAnsi="新細明體" w:cs="新細明體"/>
          <w:b/>
          <w:kern w:val="0"/>
        </w:rPr>
      </w:pPr>
      <w:r>
        <w:rPr>
          <w:rFonts w:ascii="新細明體" w:hAnsi="新細明體" w:cs="新細明體" w:hint="eastAsia"/>
          <w:b/>
          <w:kern w:val="0"/>
        </w:rPr>
        <w:t>■單價分析表。</w:t>
      </w:r>
    </w:p>
    <w:p w:rsidR="00C764FF" w:rsidRPr="00C764FF" w:rsidRDefault="00C764FF" w:rsidP="00C764FF">
      <w:pPr>
        <w:spacing w:line="0" w:lineRule="atLeast"/>
        <w:rPr>
          <w:rFonts w:ascii="新細明體" w:hAnsi="新細明體" w:cs="新細明體"/>
          <w:b/>
          <w:kern w:val="0"/>
        </w:rPr>
      </w:pPr>
      <w:r w:rsidRPr="00C764FF">
        <w:rPr>
          <w:rFonts w:ascii="新細明體" w:hAnsi="新細明體" w:cs="新細明體" w:hint="eastAsia"/>
          <w:b/>
          <w:kern w:val="0"/>
        </w:rPr>
        <w:t xml:space="preserve">█其他： </w:t>
      </w:r>
    </w:p>
    <w:p w:rsidR="00C764FF" w:rsidRPr="00C764FF" w:rsidRDefault="00C764FF" w:rsidP="00C764FF">
      <w:pPr>
        <w:spacing w:line="0" w:lineRule="atLeast"/>
        <w:rPr>
          <w:rFonts w:ascii="新細明體" w:hAnsi="新細明體" w:cs="新細明體"/>
          <w:b/>
          <w:kern w:val="0"/>
        </w:rPr>
      </w:pPr>
    </w:p>
    <w:p w:rsidR="00C764FF" w:rsidRPr="00C764FF" w:rsidRDefault="00C764FF" w:rsidP="00C764FF">
      <w:pPr>
        <w:spacing w:line="0" w:lineRule="atLeast"/>
        <w:rPr>
          <w:rFonts w:ascii="新細明體" w:hAnsi="新細明體" w:cs="新細明體"/>
          <w:b/>
          <w:kern w:val="0"/>
        </w:rPr>
      </w:pPr>
      <w:r w:rsidRPr="00C764FF">
        <w:rPr>
          <w:rFonts w:ascii="新細明體" w:hAnsi="新細明體" w:cs="新細明體" w:hint="eastAsia"/>
          <w:b/>
          <w:color w:val="0000FF"/>
          <w:kern w:val="0"/>
        </w:rPr>
        <w:t>[招標文件領取方式及地點]：</w:t>
      </w:r>
      <w:r w:rsidRPr="00C764FF">
        <w:rPr>
          <w:rFonts w:ascii="新細明體" w:hAnsi="新細明體" w:cs="新細明體" w:hint="eastAsia"/>
          <w:b/>
          <w:kern w:val="0"/>
        </w:rPr>
        <w:t>電子郵件申請：</w:t>
      </w:r>
      <w:r w:rsidR="003532B3" w:rsidRPr="003532B3">
        <w:rPr>
          <w:rFonts w:ascii="新細明體" w:hAnsi="新細明體" w:cs="新細明體"/>
          <w:b/>
          <w:kern w:val="0"/>
        </w:rPr>
        <w:t>tailong</w:t>
      </w:r>
      <w:r w:rsidRPr="00C764FF">
        <w:rPr>
          <w:rFonts w:ascii="新細明體" w:hAnsi="新細明體" w:cs="新細明體" w:hint="eastAsia"/>
          <w:b/>
          <w:kern w:val="0"/>
        </w:rPr>
        <w:t>@dila.edu.tw</w:t>
      </w:r>
    </w:p>
    <w:p w:rsidR="00C764FF" w:rsidRPr="00C764FF" w:rsidRDefault="00C764FF" w:rsidP="00C764FF">
      <w:pPr>
        <w:spacing w:line="0" w:lineRule="atLeast"/>
        <w:rPr>
          <w:rFonts w:ascii="新細明體" w:hAnsi="新細明體" w:cs="新細明體"/>
          <w:b/>
          <w:kern w:val="0"/>
        </w:rPr>
      </w:pPr>
      <w:r w:rsidRPr="00C764FF">
        <w:rPr>
          <w:rFonts w:ascii="新細明體" w:hAnsi="新細明體" w:cs="新細明體" w:hint="eastAsia"/>
          <w:b/>
          <w:color w:val="0000FF"/>
          <w:kern w:val="0"/>
        </w:rPr>
        <w:t>[招標文件售價及付款方式]：</w:t>
      </w:r>
      <w:r w:rsidRPr="00C764FF">
        <w:rPr>
          <w:rFonts w:ascii="新細明體" w:hAnsi="新細明體" w:cs="新細明體" w:hint="eastAsia"/>
          <w:b/>
          <w:kern w:val="0"/>
        </w:rPr>
        <w:t>免費</w:t>
      </w:r>
    </w:p>
    <w:p w:rsidR="008E7D44" w:rsidRDefault="00C764FF" w:rsidP="00C764FF">
      <w:pPr>
        <w:spacing w:line="0" w:lineRule="atLeast"/>
        <w:rPr>
          <w:rFonts w:ascii="新細明體" w:hAnsi="新細明體" w:cs="新細明體"/>
          <w:b/>
          <w:kern w:val="0"/>
        </w:rPr>
      </w:pPr>
      <w:r w:rsidRPr="00C764FF">
        <w:rPr>
          <w:rFonts w:ascii="新細明體" w:hAnsi="新細明體" w:cs="新細明體" w:hint="eastAsia"/>
          <w:b/>
          <w:color w:val="0000FF"/>
          <w:kern w:val="0"/>
        </w:rPr>
        <w:t>[其他]：</w:t>
      </w:r>
      <w:r w:rsidRPr="00C764FF">
        <w:rPr>
          <w:rFonts w:ascii="新細明體" w:hAnsi="新細明體" w:cs="新細明體" w:hint="eastAsia"/>
          <w:b/>
          <w:kern w:val="0"/>
        </w:rPr>
        <w:t>本公告如有未盡事宜，得由本校解釋之；如有疑義請於投標截止日前2日以書面提出，從本校之解釋。</w:t>
      </w:r>
    </w:p>
    <w:p w:rsidR="00366400" w:rsidRDefault="00366400" w:rsidP="00366400">
      <w:pPr>
        <w:spacing w:line="0" w:lineRule="atLeast"/>
      </w:pPr>
    </w:p>
    <w:p w:rsidR="00366400" w:rsidRDefault="00366400" w:rsidP="00366400">
      <w:pPr>
        <w:spacing w:line="0" w:lineRule="atLeast"/>
      </w:pPr>
      <w:r>
        <w:rPr>
          <w:rFonts w:hint="eastAsia"/>
        </w:rPr>
        <w:t>※不得採購大陸廠牌資通訊產品之說明：</w:t>
      </w:r>
    </w:p>
    <w:p w:rsidR="00366400" w:rsidRDefault="00366400" w:rsidP="00366400">
      <w:pPr>
        <w:spacing w:line="0" w:lineRule="atLeast"/>
      </w:pPr>
      <w:r>
        <w:rPr>
          <w:rFonts w:hint="eastAsia"/>
        </w:rPr>
        <w:t>「資通訊產品」定義：參考資通安全管理法第</w:t>
      </w:r>
      <w:r>
        <w:rPr>
          <w:rFonts w:hint="eastAsia"/>
        </w:rPr>
        <w:t>3</w:t>
      </w:r>
      <w:r>
        <w:rPr>
          <w:rFonts w:hint="eastAsia"/>
        </w:rPr>
        <w:t>條用詞定義，包含軟體、硬體及服務等項，另具連網能力、資料處理或控制功能者皆屬廣義之資通訊產品。</w:t>
      </w:r>
    </w:p>
    <w:p w:rsidR="00366400" w:rsidRDefault="00366400" w:rsidP="00366400">
      <w:pPr>
        <w:spacing w:line="0" w:lineRule="atLeast"/>
      </w:pPr>
      <w:r>
        <w:rPr>
          <w:rFonts w:hint="eastAsia"/>
        </w:rPr>
        <w:t xml:space="preserve">　　</w:t>
      </w:r>
      <w:r>
        <w:rPr>
          <w:rFonts w:hint="eastAsia"/>
        </w:rPr>
        <w:t>(1)</w:t>
      </w:r>
      <w:r>
        <w:rPr>
          <w:rFonts w:hint="eastAsia"/>
        </w:rPr>
        <w:t>軟體：資通系統，如應用軟體、系統軟體、開發工具、客製化套裝軟體、</w:t>
      </w:r>
      <w:r>
        <w:rPr>
          <w:rFonts w:hint="eastAsia"/>
        </w:rPr>
        <w:t>APP</w:t>
      </w:r>
      <w:r>
        <w:rPr>
          <w:rFonts w:hint="eastAsia"/>
        </w:rPr>
        <w:t>及電腦作業系統等。</w:t>
      </w:r>
    </w:p>
    <w:p w:rsidR="00366400" w:rsidRDefault="00366400" w:rsidP="00366400">
      <w:pPr>
        <w:spacing w:line="0" w:lineRule="atLeast"/>
      </w:pPr>
      <w:r>
        <w:rPr>
          <w:rFonts w:hint="eastAsia"/>
        </w:rPr>
        <w:t xml:space="preserve">　　</w:t>
      </w:r>
      <w:r>
        <w:rPr>
          <w:rFonts w:hint="eastAsia"/>
        </w:rPr>
        <w:t>(2)</w:t>
      </w:r>
      <w:r>
        <w:rPr>
          <w:rFonts w:hint="eastAsia"/>
        </w:rPr>
        <w:t>硬體：包括具連網能力、資料處理或控制功能者皆屬廣義之資通訊設備，如個人電腦、筆記型電腦、伺服器、智慧型手機、平板電腦、行動電話機、網路通訊設備（如網路交換器、無線網路分享器等）、無人機、虛擬實境設備、影像攝錄設備、印表機、投影機、可攜式設備、物聯網設備等。</w:t>
      </w:r>
    </w:p>
    <w:p w:rsidR="00366400" w:rsidRDefault="00366400" w:rsidP="00366400">
      <w:pPr>
        <w:spacing w:line="0" w:lineRule="atLeast"/>
      </w:pPr>
      <w:r>
        <w:rPr>
          <w:rFonts w:hint="eastAsia"/>
        </w:rPr>
        <w:t xml:space="preserve">　　</w:t>
      </w:r>
      <w:r>
        <w:rPr>
          <w:rFonts w:hint="eastAsia"/>
        </w:rPr>
        <w:t>(3)</w:t>
      </w:r>
      <w:r>
        <w:rPr>
          <w:rFonts w:hint="eastAsia"/>
        </w:rPr>
        <w:t>服務：資通服務，如客服服務及軟硬體資產維護服務等。</w:t>
      </w:r>
    </w:p>
    <w:sectPr w:rsidR="00366400">
      <w:pgSz w:w="11906" w:h="16838"/>
      <w:pgMar w:top="1134" w:right="1797" w:bottom="1134" w:left="179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D48A6" w:rsidRDefault="00BD48A6" w:rsidP="0091297E">
      <w:r>
        <w:separator/>
      </w:r>
    </w:p>
  </w:endnote>
  <w:endnote w:type="continuationSeparator" w:id="0">
    <w:p w:rsidR="00BD48A6" w:rsidRDefault="00BD48A6" w:rsidP="009129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Helvetica">
    <w:panose1 w:val="020B0604020202020204"/>
    <w:charset w:val="00"/>
    <w:family w:val="swiss"/>
    <w:notTrueType/>
    <w:pitch w:val="variable"/>
    <w:sig w:usb0="00000003" w:usb1="00000000" w:usb2="00000000" w:usb3="00000000" w:csb0="00000001"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D48A6" w:rsidRDefault="00BD48A6" w:rsidP="0091297E">
      <w:r>
        <w:separator/>
      </w:r>
    </w:p>
  </w:footnote>
  <w:footnote w:type="continuationSeparator" w:id="0">
    <w:p w:rsidR="00BD48A6" w:rsidRDefault="00BD48A6" w:rsidP="0091297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56B"/>
    <w:rsid w:val="0000796C"/>
    <w:rsid w:val="000303D6"/>
    <w:rsid w:val="00173692"/>
    <w:rsid w:val="001E036D"/>
    <w:rsid w:val="001F2D32"/>
    <w:rsid w:val="002023C6"/>
    <w:rsid w:val="00204316"/>
    <w:rsid w:val="00241064"/>
    <w:rsid w:val="00272371"/>
    <w:rsid w:val="0028256B"/>
    <w:rsid w:val="002A299A"/>
    <w:rsid w:val="002E2366"/>
    <w:rsid w:val="002E2EEA"/>
    <w:rsid w:val="00345885"/>
    <w:rsid w:val="00346C79"/>
    <w:rsid w:val="003532B3"/>
    <w:rsid w:val="00366400"/>
    <w:rsid w:val="00367709"/>
    <w:rsid w:val="003B07C1"/>
    <w:rsid w:val="003C0781"/>
    <w:rsid w:val="003C1FF0"/>
    <w:rsid w:val="003D48CF"/>
    <w:rsid w:val="003F4DA7"/>
    <w:rsid w:val="00440865"/>
    <w:rsid w:val="004565CA"/>
    <w:rsid w:val="00461884"/>
    <w:rsid w:val="004F0E43"/>
    <w:rsid w:val="004F1535"/>
    <w:rsid w:val="00504B17"/>
    <w:rsid w:val="0053232E"/>
    <w:rsid w:val="00577EDA"/>
    <w:rsid w:val="005D252A"/>
    <w:rsid w:val="005F0619"/>
    <w:rsid w:val="0062750A"/>
    <w:rsid w:val="00627E46"/>
    <w:rsid w:val="00634CFA"/>
    <w:rsid w:val="00642E90"/>
    <w:rsid w:val="00677AC8"/>
    <w:rsid w:val="006874E9"/>
    <w:rsid w:val="006934AA"/>
    <w:rsid w:val="00697F18"/>
    <w:rsid w:val="006F43D9"/>
    <w:rsid w:val="00725236"/>
    <w:rsid w:val="007259F4"/>
    <w:rsid w:val="00745CCC"/>
    <w:rsid w:val="0075688A"/>
    <w:rsid w:val="007619E2"/>
    <w:rsid w:val="00774C9E"/>
    <w:rsid w:val="00794152"/>
    <w:rsid w:val="008337D7"/>
    <w:rsid w:val="008368CA"/>
    <w:rsid w:val="0084242B"/>
    <w:rsid w:val="00883C3B"/>
    <w:rsid w:val="008910C6"/>
    <w:rsid w:val="008B2D8F"/>
    <w:rsid w:val="008C5605"/>
    <w:rsid w:val="008E7D44"/>
    <w:rsid w:val="008F1E2F"/>
    <w:rsid w:val="00903229"/>
    <w:rsid w:val="009060A7"/>
    <w:rsid w:val="009077DC"/>
    <w:rsid w:val="0091297E"/>
    <w:rsid w:val="00956BEA"/>
    <w:rsid w:val="009B5C0A"/>
    <w:rsid w:val="009D79C4"/>
    <w:rsid w:val="009E7129"/>
    <w:rsid w:val="00A039DA"/>
    <w:rsid w:val="00A14F5E"/>
    <w:rsid w:val="00A22F03"/>
    <w:rsid w:val="00A566D6"/>
    <w:rsid w:val="00A743D7"/>
    <w:rsid w:val="00AA74EB"/>
    <w:rsid w:val="00AB356B"/>
    <w:rsid w:val="00AB681A"/>
    <w:rsid w:val="00AD4B9C"/>
    <w:rsid w:val="00AF10A4"/>
    <w:rsid w:val="00B1761F"/>
    <w:rsid w:val="00B20D71"/>
    <w:rsid w:val="00B82285"/>
    <w:rsid w:val="00B94072"/>
    <w:rsid w:val="00B95832"/>
    <w:rsid w:val="00BD48A6"/>
    <w:rsid w:val="00BF15C9"/>
    <w:rsid w:val="00C66502"/>
    <w:rsid w:val="00C67D21"/>
    <w:rsid w:val="00C764FF"/>
    <w:rsid w:val="00CB61D7"/>
    <w:rsid w:val="00CC514F"/>
    <w:rsid w:val="00D150DE"/>
    <w:rsid w:val="00DA59C8"/>
    <w:rsid w:val="00DD5798"/>
    <w:rsid w:val="00DE27B5"/>
    <w:rsid w:val="00E522AF"/>
    <w:rsid w:val="00E623F0"/>
    <w:rsid w:val="00EC2A83"/>
    <w:rsid w:val="00EC2C09"/>
    <w:rsid w:val="00F14330"/>
    <w:rsid w:val="00F15BFE"/>
    <w:rsid w:val="00F375A9"/>
    <w:rsid w:val="00F603A7"/>
    <w:rsid w:val="00F74570"/>
    <w:rsid w:val="00F9026A"/>
    <w:rsid w:val="00FB0316"/>
    <w:rsid w:val="00FD22B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0447E03"/>
  <w15:docId w15:val="{8B05EA44-007C-4A36-825F-1EBCABD23F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Arial" w:hAnsi="Arial"/>
      <w:sz w:val="18"/>
      <w:szCs w:val="18"/>
    </w:rPr>
  </w:style>
  <w:style w:type="paragraph" w:customStyle="1" w:styleId="Default">
    <w:name w:val="Default"/>
    <w:rsid w:val="009077DC"/>
    <w:pPr>
      <w:widowControl w:val="0"/>
      <w:autoSpaceDE w:val="0"/>
      <w:autoSpaceDN w:val="0"/>
      <w:adjustRightInd w:val="0"/>
    </w:pPr>
    <w:rPr>
      <w:rFonts w:ascii="標楷體" w:eastAsia="標楷體" w:cs="標楷體"/>
      <w:color w:val="000000"/>
      <w:sz w:val="24"/>
      <w:szCs w:val="24"/>
    </w:rPr>
  </w:style>
  <w:style w:type="paragraph" w:styleId="a4">
    <w:name w:val="header"/>
    <w:basedOn w:val="a"/>
    <w:link w:val="a5"/>
    <w:uiPriority w:val="99"/>
    <w:unhideWhenUsed/>
    <w:rsid w:val="0091297E"/>
    <w:pPr>
      <w:tabs>
        <w:tab w:val="center" w:pos="4153"/>
        <w:tab w:val="right" w:pos="8306"/>
      </w:tabs>
      <w:snapToGrid w:val="0"/>
    </w:pPr>
    <w:rPr>
      <w:sz w:val="20"/>
      <w:szCs w:val="20"/>
    </w:rPr>
  </w:style>
  <w:style w:type="character" w:customStyle="1" w:styleId="a5">
    <w:name w:val="頁首 字元"/>
    <w:link w:val="a4"/>
    <w:uiPriority w:val="99"/>
    <w:rsid w:val="0091297E"/>
    <w:rPr>
      <w:kern w:val="2"/>
    </w:rPr>
  </w:style>
  <w:style w:type="paragraph" w:styleId="a6">
    <w:name w:val="footer"/>
    <w:basedOn w:val="a"/>
    <w:link w:val="a7"/>
    <w:uiPriority w:val="99"/>
    <w:unhideWhenUsed/>
    <w:rsid w:val="0091297E"/>
    <w:pPr>
      <w:tabs>
        <w:tab w:val="center" w:pos="4153"/>
        <w:tab w:val="right" w:pos="8306"/>
      </w:tabs>
      <w:snapToGrid w:val="0"/>
    </w:pPr>
    <w:rPr>
      <w:sz w:val="20"/>
      <w:szCs w:val="20"/>
    </w:rPr>
  </w:style>
  <w:style w:type="character" w:customStyle="1" w:styleId="a7">
    <w:name w:val="頁尾 字元"/>
    <w:link w:val="a6"/>
    <w:uiPriority w:val="99"/>
    <w:rsid w:val="0091297E"/>
    <w:rPr>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214</Words>
  <Characters>1223</Characters>
  <Application>Microsoft Office Word</Application>
  <DocSecurity>0</DocSecurity>
  <Lines>10</Lines>
  <Paragraphs>2</Paragraphs>
  <ScaleCrop>false</ScaleCrop>
  <Company>JANE</Company>
  <LinksUpToDate>false</LinksUpToDate>
  <CharactersWithSpaces>1435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中華民國98年09月  日</dc:title>
  <dc:creator>SUMFLOWER</dc:creator>
  <cp:lastModifiedBy>dila</cp:lastModifiedBy>
  <cp:revision>6</cp:revision>
  <cp:lastPrinted>2009-09-09T08:30:00Z</cp:lastPrinted>
  <dcterms:created xsi:type="dcterms:W3CDTF">2023-06-13T06:54:00Z</dcterms:created>
  <dcterms:modified xsi:type="dcterms:W3CDTF">2023-06-15T01:20:00Z</dcterms:modified>
</cp:coreProperties>
</file>